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741881">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AD483B">
            <w:t>5395-S.E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AD483B">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AD483B">
            <w:t>WALJ</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AD483B">
            <w:t>REIN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3B3E85">
            <w:t>039</w:t>
          </w:r>
        </w:sdtContent>
      </w:sdt>
    </w:p>
    <w:p w:rsidR="00DF5D0E" w:rsidP="00B73E0A" w:rsidRDefault="00AA1230">
      <w:pPr>
        <w:pStyle w:val="OfferedBy"/>
        <w:spacing w:after="120"/>
      </w:pPr>
      <w:r>
        <w:tab/>
      </w:r>
      <w:r>
        <w:tab/>
      </w:r>
      <w:r>
        <w:tab/>
      </w:r>
    </w:p>
    <w:p w:rsidR="00DF5D0E" w:rsidRDefault="00741881">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AD483B">
            <w:rPr>
              <w:b/>
              <w:u w:val="single"/>
            </w:rPr>
            <w:t>ESSB 5395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AD483B">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1985</w:t>
          </w:r>
        </w:sdtContent>
      </w:sdt>
    </w:p>
    <w:p w:rsidR="00DF5D0E" w:rsidP="00605C39" w:rsidRDefault="00741881">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AD483B">
            <w:rPr>
              <w:sz w:val="22"/>
            </w:rPr>
            <w:t>By Representative Walsh</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AD483B">
          <w:pPr>
            <w:spacing w:after="400" w:line="408" w:lineRule="exact"/>
            <w:jc w:val="right"/>
            <w:rPr>
              <w:b/>
              <w:bCs/>
            </w:rPr>
          </w:pPr>
          <w:r>
            <w:rPr>
              <w:b/>
              <w:bCs/>
            </w:rPr>
            <w:t xml:space="preserve">WITHDRAWN 03/04/2020</w:t>
          </w:r>
        </w:p>
      </w:sdtContent>
    </w:sdt>
    <w:p w:rsidRPr="00546204" w:rsidR="00AD483B" w:rsidP="003B3E85" w:rsidRDefault="00DE256E">
      <w:pPr>
        <w:spacing w:line="408" w:lineRule="exact"/>
      </w:pPr>
      <w:bookmarkStart w:name="StartOfAmendmentBody" w:id="1"/>
      <w:bookmarkEnd w:id="1"/>
      <w:permStart w:edGrp="everyone" w:id="738406747"/>
      <w:r>
        <w:tab/>
      </w:r>
      <w:r w:rsidR="00AD483B">
        <w:t xml:space="preserve">On </w:t>
      </w:r>
      <w:r w:rsidR="000B5F35">
        <w:t xml:space="preserve">page 3, line </w:t>
      </w:r>
      <w:r w:rsidR="003440B9">
        <w:t>25</w:t>
      </w:r>
      <w:r w:rsidR="000B5F35">
        <w:t>, after "</w:t>
      </w:r>
      <w:r w:rsidRPr="003440B9" w:rsidR="000B5F35">
        <w:rPr>
          <w:strike/>
        </w:rPr>
        <w:t>health</w:t>
      </w:r>
      <w:r w:rsidR="003440B9">
        <w:t>))</w:t>
      </w:r>
      <w:r w:rsidR="000B5F35">
        <w:t>." insert "</w:t>
      </w:r>
      <w:r w:rsidRPr="00EC55F5" w:rsidR="000B5F35">
        <w:rPr>
          <w:u w:val="single"/>
        </w:rPr>
        <w:t xml:space="preserve">One year prior to the implementation of comprehensive sexual health education, the </w:t>
      </w:r>
      <w:r w:rsidR="000B5F35">
        <w:rPr>
          <w:u w:val="single"/>
        </w:rPr>
        <w:t xml:space="preserve">office </w:t>
      </w:r>
      <w:r w:rsidRPr="00EC55F5" w:rsidR="000B5F35">
        <w:rPr>
          <w:u w:val="single"/>
        </w:rPr>
        <w:t>shall mail and email copies of any and all curricula on this list to parents and legal guardians of children attending public school</w:t>
      </w:r>
      <w:r w:rsidR="000B5F35">
        <w:rPr>
          <w:u w:val="single"/>
        </w:rPr>
        <w:t>s in Washington.</w:t>
      </w:r>
      <w:r w:rsidRPr="00EC55F5" w:rsidR="000B5F35">
        <w:rPr>
          <w:u w:val="single"/>
        </w:rPr>
        <w:t xml:space="preserve">  The </w:t>
      </w:r>
      <w:r w:rsidR="000B5F35">
        <w:rPr>
          <w:u w:val="single"/>
        </w:rPr>
        <w:t xml:space="preserve">office </w:t>
      </w:r>
      <w:r w:rsidRPr="00EC55F5" w:rsidR="000B5F35">
        <w:rPr>
          <w:u w:val="single"/>
        </w:rPr>
        <w:t>shall administer an election by which parents and legal guardians may vote to select the curriculum that will be used.  The election must provide for secure, online voting and use commercial grade fraud-prevention techniques.</w:t>
      </w:r>
      <w:r w:rsidR="000B5F35">
        <w:t>"</w:t>
      </w:r>
      <w:r w:rsidR="00AD483B">
        <w:t xml:space="preserve"> </w:t>
      </w:r>
    </w:p>
    <w:p w:rsidRPr="00AD483B" w:rsidR="00DF5D0E" w:rsidP="00AD483B" w:rsidRDefault="00DF5D0E">
      <w:pPr>
        <w:suppressLineNumbers/>
        <w:rPr>
          <w:spacing w:val="-3"/>
        </w:rPr>
      </w:pPr>
    </w:p>
    <w:permEnd w:id="738406747"/>
    <w:p w:rsidR="00ED2EEB" w:rsidP="00AD483B"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928651987"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AD483B"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AD483B"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0B5F35">
                  <w:t>Requires the Office of the Superintendent of Public Instruction to send copies of comprehensive sexual health education curriculum to parents and legal guardians, and administer an election by which parents and legal guardians vote to select the curriculum that is used.</w:t>
                </w:r>
                <w:r w:rsidRPr="0096303F" w:rsidR="001C1B27">
                  <w:t>  </w:t>
                </w:r>
              </w:p>
              <w:p w:rsidRPr="007D1589" w:rsidR="001B4E53" w:rsidP="00AD483B" w:rsidRDefault="001B4E53">
                <w:pPr>
                  <w:pStyle w:val="ListBullet"/>
                  <w:numPr>
                    <w:ilvl w:val="0"/>
                    <w:numId w:val="0"/>
                  </w:numPr>
                  <w:suppressLineNumbers/>
                </w:pPr>
              </w:p>
            </w:tc>
          </w:tr>
        </w:sdtContent>
      </w:sdt>
      <w:permEnd w:id="928651987"/>
    </w:tbl>
    <w:p w:rsidR="00DF5D0E" w:rsidP="00AD483B" w:rsidRDefault="00DF5D0E">
      <w:pPr>
        <w:pStyle w:val="BillEnd"/>
        <w:suppressLineNumbers/>
      </w:pPr>
    </w:p>
    <w:p w:rsidR="00DF5D0E" w:rsidP="00AD483B" w:rsidRDefault="00DE256E">
      <w:pPr>
        <w:pStyle w:val="BillEnd"/>
        <w:suppressLineNumbers/>
      </w:pPr>
      <w:r>
        <w:rPr>
          <w:b/>
        </w:rPr>
        <w:t>--- END ---</w:t>
      </w:r>
    </w:p>
    <w:p w:rsidR="00DF5D0E" w:rsidP="00AD483B"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483B" w:rsidRDefault="00AD483B" w:rsidP="00DF5D0E">
      <w:r>
        <w:separator/>
      </w:r>
    </w:p>
  </w:endnote>
  <w:endnote w:type="continuationSeparator" w:id="0">
    <w:p w:rsidR="00AD483B" w:rsidRDefault="00AD483B"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7E6" w:rsidRDefault="00C157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41881">
    <w:pPr>
      <w:pStyle w:val="AmendDraftFooter"/>
    </w:pPr>
    <w:r>
      <w:fldChar w:fldCharType="begin"/>
    </w:r>
    <w:r>
      <w:instrText xml:space="preserve"> TITLE   \* MERGEFORMAT </w:instrText>
    </w:r>
    <w:r>
      <w:fldChar w:fldCharType="separate"/>
    </w:r>
    <w:r w:rsidR="003B3E85">
      <w:t>5395-S.E AMH YOUN REIN 039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41881">
    <w:pPr>
      <w:pStyle w:val="AmendDraftFooter"/>
    </w:pPr>
    <w:r>
      <w:fldChar w:fldCharType="begin"/>
    </w:r>
    <w:r>
      <w:instrText xml:space="preserve"> TITLE   \* MERGEFORMAT </w:instrText>
    </w:r>
    <w:r>
      <w:fldChar w:fldCharType="separate"/>
    </w:r>
    <w:r w:rsidR="00C157E6">
      <w:t>5395-S.E AMH YOUN REIN 039</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483B" w:rsidRDefault="00AD483B" w:rsidP="00DF5D0E">
      <w:r>
        <w:separator/>
      </w:r>
    </w:p>
  </w:footnote>
  <w:footnote w:type="continuationSeparator" w:id="0">
    <w:p w:rsidR="00AD483B" w:rsidRDefault="00AD483B"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7E6" w:rsidRDefault="00C157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5533B"/>
    <w:rsid w:val="0005556E"/>
    <w:rsid w:val="00060D21"/>
    <w:rsid w:val="00096165"/>
    <w:rsid w:val="000B5F35"/>
    <w:rsid w:val="000C6C82"/>
    <w:rsid w:val="000E603A"/>
    <w:rsid w:val="00102468"/>
    <w:rsid w:val="00106544"/>
    <w:rsid w:val="00112DFF"/>
    <w:rsid w:val="00146AAF"/>
    <w:rsid w:val="001A775A"/>
    <w:rsid w:val="001B4E53"/>
    <w:rsid w:val="001C1B27"/>
    <w:rsid w:val="001C7F91"/>
    <w:rsid w:val="001E6561"/>
    <w:rsid w:val="001E6675"/>
    <w:rsid w:val="00217E8A"/>
    <w:rsid w:val="0024032B"/>
    <w:rsid w:val="00265296"/>
    <w:rsid w:val="00281CBD"/>
    <w:rsid w:val="00311094"/>
    <w:rsid w:val="00316CD9"/>
    <w:rsid w:val="003440B9"/>
    <w:rsid w:val="003B3E85"/>
    <w:rsid w:val="003E2FC6"/>
    <w:rsid w:val="00492DDC"/>
    <w:rsid w:val="004C4E35"/>
    <w:rsid w:val="004C6615"/>
    <w:rsid w:val="00523C5A"/>
    <w:rsid w:val="00546204"/>
    <w:rsid w:val="00593536"/>
    <w:rsid w:val="005D26D4"/>
    <w:rsid w:val="005D6EBA"/>
    <w:rsid w:val="005E69C3"/>
    <w:rsid w:val="005F5DFF"/>
    <w:rsid w:val="00605C39"/>
    <w:rsid w:val="00616A9B"/>
    <w:rsid w:val="006841E6"/>
    <w:rsid w:val="006F7027"/>
    <w:rsid w:val="007049E4"/>
    <w:rsid w:val="0072335D"/>
    <w:rsid w:val="0072541D"/>
    <w:rsid w:val="00741881"/>
    <w:rsid w:val="00757317"/>
    <w:rsid w:val="007769AF"/>
    <w:rsid w:val="007C18E2"/>
    <w:rsid w:val="007D1589"/>
    <w:rsid w:val="007D35D4"/>
    <w:rsid w:val="007D4749"/>
    <w:rsid w:val="0083749C"/>
    <w:rsid w:val="008443FE"/>
    <w:rsid w:val="00846034"/>
    <w:rsid w:val="00853734"/>
    <w:rsid w:val="008B12EC"/>
    <w:rsid w:val="008C7E6E"/>
    <w:rsid w:val="008E72BA"/>
    <w:rsid w:val="00927813"/>
    <w:rsid w:val="00931B84"/>
    <w:rsid w:val="0096303F"/>
    <w:rsid w:val="00965342"/>
    <w:rsid w:val="00972869"/>
    <w:rsid w:val="00984CD1"/>
    <w:rsid w:val="009F23A9"/>
    <w:rsid w:val="00A01F29"/>
    <w:rsid w:val="00A17B5B"/>
    <w:rsid w:val="00A4729B"/>
    <w:rsid w:val="00A93D4A"/>
    <w:rsid w:val="00AA1230"/>
    <w:rsid w:val="00AB682C"/>
    <w:rsid w:val="00AD2D0A"/>
    <w:rsid w:val="00AD483B"/>
    <w:rsid w:val="00B31D1C"/>
    <w:rsid w:val="00B41494"/>
    <w:rsid w:val="00B518D0"/>
    <w:rsid w:val="00B56650"/>
    <w:rsid w:val="00B73E0A"/>
    <w:rsid w:val="00B961E0"/>
    <w:rsid w:val="00BD1617"/>
    <w:rsid w:val="00BD35BA"/>
    <w:rsid w:val="00BD61E0"/>
    <w:rsid w:val="00BF44DF"/>
    <w:rsid w:val="00C157E6"/>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B83053"/>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5395-S.E</BillDocName>
  <AmendType>AMH</AmendType>
  <SponsorAcronym>WALJ</SponsorAcronym>
  <DrafterAcronym>REIN</DrafterAcronym>
  <DraftNumber>039</DraftNumber>
  <ReferenceNumber>ESSB 5395</ReferenceNumber>
  <Floor>H AMD</Floor>
  <AmendmentNumber> 1985</AmendmentNumber>
  <Sponsors>By Representative Walsh</Sponsors>
  <FloorAction>WITHDRAWN 03/04/2020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TotalTime>
  <Pages>1</Pages>
  <Words>150</Words>
  <Characters>795</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5395-S.E AMH WALJ REIN 039</dc:title>
  <dc:creator>Jill Reinmuth</dc:creator>
  <cp:lastModifiedBy>Reinmuth, Jill</cp:lastModifiedBy>
  <cp:revision>7</cp:revision>
  <dcterms:created xsi:type="dcterms:W3CDTF">2020-02-29T04:53:00Z</dcterms:created>
  <dcterms:modified xsi:type="dcterms:W3CDTF">2020-02-29T06:23:00Z</dcterms:modified>
</cp:coreProperties>
</file>